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D1" w:rsidRDefault="009E5DD8">
      <w:pPr>
        <w:pStyle w:val="20"/>
        <w:framePr w:w="9893" w:h="857" w:hRule="exact" w:wrap="none" w:vAnchor="page" w:hAnchor="page" w:x="1028" w:y="2527"/>
        <w:shd w:val="clear" w:color="auto" w:fill="auto"/>
        <w:spacing w:after="0"/>
        <w:ind w:left="40"/>
      </w:pPr>
      <w:r>
        <w:t>МИНИСТЕРСТВО ОБРАЗОВАНИЯ, НАУКИ И МОЛОДЕЖНОЙ ПОЛИТИКИ РЕСПУБЛИКИ ДАГЕСТАН</w:t>
      </w:r>
    </w:p>
    <w:p w:rsidR="00AC52D1" w:rsidRDefault="009E5DD8">
      <w:pPr>
        <w:pStyle w:val="10"/>
        <w:framePr w:w="9893" w:h="453" w:hRule="exact" w:wrap="none" w:vAnchor="page" w:hAnchor="page" w:x="1028" w:y="3842"/>
        <w:shd w:val="clear" w:color="auto" w:fill="auto"/>
        <w:spacing w:before="0" w:after="0" w:line="400" w:lineRule="exact"/>
        <w:ind w:left="40"/>
      </w:pPr>
      <w:bookmarkStart w:id="0" w:name="bookmark0"/>
      <w:r>
        <w:t>ПРИКАЗ</w:t>
      </w:r>
      <w:bookmarkEnd w:id="0"/>
    </w:p>
    <w:p w:rsidR="00AC52D1" w:rsidRDefault="009E5DD8">
      <w:pPr>
        <w:pStyle w:val="30"/>
        <w:framePr w:wrap="none" w:vAnchor="page" w:hAnchor="page" w:x="1028" w:y="4776"/>
        <w:shd w:val="clear" w:color="auto" w:fill="auto"/>
        <w:tabs>
          <w:tab w:val="left" w:leader="underscore" w:pos="563"/>
        </w:tabs>
        <w:spacing w:before="0" w:after="0" w:line="240" w:lineRule="exact"/>
        <w:ind w:left="40" w:right="6543"/>
      </w:pPr>
      <w:r>
        <w:tab/>
        <w:t>2014г.</w:t>
      </w:r>
    </w:p>
    <w:p w:rsidR="00AC52D1" w:rsidRDefault="009E5DD8">
      <w:pPr>
        <w:pStyle w:val="40"/>
        <w:framePr w:wrap="none" w:vAnchor="page" w:hAnchor="page" w:x="8910" w:y="4720"/>
        <w:shd w:val="clear" w:color="auto" w:fill="auto"/>
        <w:spacing w:line="280" w:lineRule="exact"/>
        <w:ind w:left="100"/>
      </w:pPr>
      <w:r>
        <w:t>№</w:t>
      </w:r>
    </w:p>
    <w:p w:rsidR="00AC52D1" w:rsidRDefault="009E5DD8">
      <w:pPr>
        <w:pStyle w:val="30"/>
        <w:framePr w:w="9893" w:h="3845" w:hRule="exact" w:wrap="none" w:vAnchor="page" w:hAnchor="page" w:x="1028" w:y="5692"/>
        <w:shd w:val="clear" w:color="auto" w:fill="auto"/>
        <w:spacing w:before="0" w:after="372" w:line="240" w:lineRule="exact"/>
        <w:ind w:left="40"/>
      </w:pPr>
      <w:r>
        <w:t>Об увольнении</w:t>
      </w:r>
    </w:p>
    <w:p w:rsidR="00AC52D1" w:rsidRDefault="009E5DD8">
      <w:pPr>
        <w:pStyle w:val="22"/>
        <w:framePr w:w="9893" w:h="3845" w:hRule="exact" w:wrap="none" w:vAnchor="page" w:hAnchor="page" w:x="1028" w:y="5692"/>
        <w:shd w:val="clear" w:color="auto" w:fill="auto"/>
        <w:spacing w:before="0" w:after="0" w:line="240" w:lineRule="exact"/>
        <w:ind w:left="560"/>
      </w:pPr>
      <w:bookmarkStart w:id="1" w:name="bookmark1"/>
      <w:r>
        <w:t>ПРИКАЗЫВАЮ:</w:t>
      </w:r>
      <w:bookmarkEnd w:id="1"/>
    </w:p>
    <w:p w:rsidR="00AC52D1" w:rsidRDefault="009E5DD8">
      <w:pPr>
        <w:pStyle w:val="11"/>
        <w:framePr w:w="9893" w:h="3845" w:hRule="exact" w:wrap="none" w:vAnchor="page" w:hAnchor="page" w:x="1028" w:y="5692"/>
        <w:shd w:val="clear" w:color="auto" w:fill="auto"/>
        <w:spacing w:before="0"/>
        <w:ind w:left="40" w:right="260" w:firstLine="860"/>
      </w:pPr>
      <w:r>
        <w:t xml:space="preserve">Алимову Макку Яхъяхановну уволить с должности директора государственного казенного образовательного учреждения «Новоцолодинский детский </w:t>
      </w:r>
      <w:r>
        <w:t>сад «Буратино» Ахвахского района» с 14 апреля 2014 года в соответствии со ст. 80 ТК РФ.</w:t>
      </w:r>
    </w:p>
    <w:p w:rsidR="00AC52D1" w:rsidRDefault="009E5DD8">
      <w:pPr>
        <w:pStyle w:val="11"/>
        <w:framePr w:w="9893" w:h="3845" w:hRule="exact" w:wrap="none" w:vAnchor="page" w:hAnchor="page" w:x="1028" w:y="5692"/>
        <w:shd w:val="clear" w:color="auto" w:fill="auto"/>
        <w:spacing w:before="0" w:after="369"/>
        <w:ind w:left="40" w:right="260" w:firstLine="860"/>
      </w:pPr>
      <w:r>
        <w:t>Исполняющей обязанности директора государственного казенного образовательного учреждения «Новоцолодинский детский сад «Буратино» Ахвахского района» назначить Айгубову Л</w:t>
      </w:r>
      <w:r>
        <w:t>уизу Туказовну.</w:t>
      </w:r>
    </w:p>
    <w:p w:rsidR="00AC52D1" w:rsidRDefault="009E5DD8">
      <w:pPr>
        <w:pStyle w:val="11"/>
        <w:framePr w:w="9893" w:h="3845" w:hRule="exact" w:wrap="none" w:vAnchor="page" w:hAnchor="page" w:x="1028" w:y="5692"/>
        <w:shd w:val="clear" w:color="auto" w:fill="auto"/>
        <w:spacing w:before="0" w:line="240" w:lineRule="exact"/>
        <w:ind w:left="40" w:firstLine="860"/>
      </w:pPr>
      <w:r>
        <w:t>Основание: личное заявление.</w:t>
      </w:r>
    </w:p>
    <w:p w:rsidR="00AC52D1" w:rsidRDefault="009E5DD8">
      <w:pPr>
        <w:pStyle w:val="30"/>
        <w:framePr w:wrap="none" w:vAnchor="page" w:hAnchor="page" w:x="1028" w:y="10829"/>
        <w:shd w:val="clear" w:color="auto" w:fill="auto"/>
        <w:tabs>
          <w:tab w:val="right" w:pos="9600"/>
        </w:tabs>
        <w:spacing w:before="0" w:after="0" w:line="240" w:lineRule="exact"/>
        <w:ind w:left="24" w:right="231"/>
      </w:pPr>
      <w:r>
        <w:t>Министр</w:t>
      </w:r>
      <w:r>
        <w:tab/>
        <w:t>Ш.Шахов</w:t>
      </w:r>
    </w:p>
    <w:p w:rsidR="00AC52D1" w:rsidRDefault="009E5DD8">
      <w:pPr>
        <w:framePr w:wrap="none" w:vAnchor="page" w:hAnchor="page" w:x="2848" w:y="1115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85pt;height:49.9pt">
            <v:imagedata r:id="rId6" r:href="rId7"/>
          </v:shape>
        </w:pict>
      </w:r>
    </w:p>
    <w:p w:rsidR="00AC52D1" w:rsidRDefault="009E5DD8">
      <w:pPr>
        <w:pStyle w:val="11"/>
        <w:framePr w:wrap="none" w:vAnchor="page" w:hAnchor="page" w:x="1028" w:y="13738"/>
        <w:shd w:val="clear" w:color="auto" w:fill="auto"/>
        <w:spacing w:before="0" w:line="240" w:lineRule="exact"/>
        <w:ind w:left="40"/>
      </w:pPr>
      <w:r>
        <w:t>Ознакомлена, согласна</w:t>
      </w:r>
    </w:p>
    <w:p w:rsidR="00AC52D1" w:rsidRDefault="009E5DD8">
      <w:pPr>
        <w:pStyle w:val="50"/>
        <w:framePr w:wrap="none" w:vAnchor="page" w:hAnchor="page" w:x="7326" w:y="14336"/>
        <w:shd w:val="clear" w:color="auto" w:fill="auto"/>
        <w:spacing w:line="260" w:lineRule="exact"/>
        <w:ind w:left="100"/>
      </w:pPr>
      <w:r>
        <w:t>« »</w:t>
      </w:r>
    </w:p>
    <w:p w:rsidR="00AC52D1" w:rsidRDefault="009E5DD8">
      <w:pPr>
        <w:pStyle w:val="11"/>
        <w:framePr w:w="9893" w:h="298" w:hRule="exact" w:wrap="none" w:vAnchor="page" w:hAnchor="page" w:x="1028" w:y="14323"/>
        <w:shd w:val="clear" w:color="auto" w:fill="auto"/>
        <w:spacing w:before="0" w:line="240" w:lineRule="exact"/>
        <w:ind w:right="260"/>
        <w:jc w:val="right"/>
      </w:pPr>
      <w:r>
        <w:t>2014г.</w:t>
      </w:r>
    </w:p>
    <w:p w:rsidR="00AC52D1" w:rsidRDefault="00AC52D1">
      <w:pPr>
        <w:rPr>
          <w:sz w:val="2"/>
          <w:szCs w:val="2"/>
        </w:rPr>
      </w:pPr>
    </w:p>
    <w:sectPr w:rsidR="00AC52D1" w:rsidSect="00AC52D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DD8" w:rsidRDefault="009E5DD8" w:rsidP="00AC52D1">
      <w:r>
        <w:separator/>
      </w:r>
    </w:p>
  </w:endnote>
  <w:endnote w:type="continuationSeparator" w:id="1">
    <w:p w:rsidR="009E5DD8" w:rsidRDefault="009E5DD8" w:rsidP="00AC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DD8" w:rsidRDefault="009E5DD8"/>
  </w:footnote>
  <w:footnote w:type="continuationSeparator" w:id="1">
    <w:p w:rsidR="009E5DD8" w:rsidRDefault="009E5D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C52D1"/>
    <w:rsid w:val="009E5DD8"/>
    <w:rsid w:val="00AC52D1"/>
    <w:rsid w:val="00DC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2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52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C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AC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AC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4">
    <w:name w:val="Основной текст (4)_"/>
    <w:basedOn w:val="a0"/>
    <w:link w:val="40"/>
    <w:rsid w:val="00AC52D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AC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4">
    <w:name w:val="Основной текст_"/>
    <w:basedOn w:val="a0"/>
    <w:link w:val="11"/>
    <w:rsid w:val="00AC5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5">
    <w:name w:val="Основной текст (5)_"/>
    <w:basedOn w:val="a0"/>
    <w:link w:val="50"/>
    <w:rsid w:val="00AC5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C52D1"/>
    <w:pPr>
      <w:shd w:val="clear" w:color="auto" w:fill="FFFFFF"/>
      <w:spacing w:after="420" w:line="398" w:lineRule="exact"/>
      <w:jc w:val="center"/>
    </w:pPr>
    <w:rPr>
      <w:rFonts w:ascii="Times New Roman" w:eastAsia="Times New Roman" w:hAnsi="Times New Roman" w:cs="Times New Roman"/>
      <w:b/>
      <w:bCs/>
      <w:spacing w:val="9"/>
      <w:sz w:val="30"/>
      <w:szCs w:val="30"/>
    </w:rPr>
  </w:style>
  <w:style w:type="paragraph" w:customStyle="1" w:styleId="10">
    <w:name w:val="Заголовок №1"/>
    <w:basedOn w:val="a"/>
    <w:link w:val="1"/>
    <w:rsid w:val="00AC52D1"/>
    <w:pPr>
      <w:shd w:val="clear" w:color="auto" w:fill="FFFFFF"/>
      <w:spacing w:before="4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0"/>
      <w:szCs w:val="40"/>
    </w:rPr>
  </w:style>
  <w:style w:type="paragraph" w:customStyle="1" w:styleId="30">
    <w:name w:val="Основной текст (3)"/>
    <w:basedOn w:val="a"/>
    <w:link w:val="3"/>
    <w:rsid w:val="00AC52D1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0">
    <w:name w:val="Основной текст (4)"/>
    <w:basedOn w:val="a"/>
    <w:link w:val="4"/>
    <w:rsid w:val="00AC52D1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22">
    <w:name w:val="Заголовок №2"/>
    <w:basedOn w:val="a"/>
    <w:link w:val="21"/>
    <w:rsid w:val="00AC52D1"/>
    <w:pPr>
      <w:shd w:val="clear" w:color="auto" w:fill="FFFFFF"/>
      <w:spacing w:before="42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Основной текст1"/>
    <w:basedOn w:val="a"/>
    <w:link w:val="a4"/>
    <w:rsid w:val="00AC52D1"/>
    <w:pPr>
      <w:shd w:val="clear" w:color="auto" w:fill="FFFFFF"/>
      <w:spacing w:before="60" w:line="326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50">
    <w:name w:val="Основной текст (5)"/>
    <w:basedOn w:val="a"/>
    <w:link w:val="5"/>
    <w:rsid w:val="00AC52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Temp/FineReader11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2017-06-09T05:46:00Z</dcterms:created>
  <dcterms:modified xsi:type="dcterms:W3CDTF">2017-06-09T05:47:00Z</dcterms:modified>
</cp:coreProperties>
</file>